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BF54" w14:textId="77D2F743" w:rsidR="00150347" w:rsidRDefault="008249CA" w:rsidP="00150347">
      <w:pPr>
        <w:pStyle w:val="Heading1"/>
        <w:spacing w:before="240"/>
        <w:ind w:left="142"/>
        <w:jc w:val="center"/>
        <w:rPr>
          <w:szCs w:val="24"/>
        </w:rPr>
      </w:pPr>
      <w:r w:rsidRPr="00D20A10">
        <w:rPr>
          <w:szCs w:val="24"/>
        </w:rPr>
        <w:t>NRMA</w:t>
      </w:r>
      <w:r w:rsidR="00150347" w:rsidRPr="002E073A">
        <w:rPr>
          <w:color w:val="FF0000"/>
          <w:spacing w:val="-6"/>
          <w:szCs w:val="24"/>
        </w:rPr>
        <w:t xml:space="preserve"> </w:t>
      </w:r>
      <w:r w:rsidR="00D20A10" w:rsidRPr="00000BA5">
        <w:rPr>
          <w:szCs w:val="24"/>
        </w:rPr>
        <w:t xml:space="preserve">MOTOR ACCIDENT INJURIES (MAI) </w:t>
      </w:r>
      <w:r w:rsidR="00150347" w:rsidRPr="00615AF4">
        <w:rPr>
          <w:szCs w:val="24"/>
        </w:rPr>
        <w:t>PREMIUMS</w:t>
      </w:r>
    </w:p>
    <w:p w14:paraId="3E73DBE6" w14:textId="625B7CB1" w:rsidR="00C72382" w:rsidRPr="00D20A10" w:rsidRDefault="00C72382" w:rsidP="00C72382">
      <w:pPr>
        <w:jc w:val="center"/>
        <w:rPr>
          <w:b/>
        </w:rPr>
      </w:pPr>
      <w:r w:rsidRPr="00D20A10">
        <w:rPr>
          <w:b/>
        </w:rPr>
        <w:t xml:space="preserve">(APPLIES FROM </w:t>
      </w:r>
      <w:r w:rsidR="00D20A10" w:rsidRPr="00D20A10">
        <w:rPr>
          <w:b/>
        </w:rPr>
        <w:t>0</w:t>
      </w:r>
      <w:r w:rsidR="00AE493E" w:rsidRPr="00D20A10">
        <w:rPr>
          <w:b/>
        </w:rPr>
        <w:t>1</w:t>
      </w:r>
      <w:r w:rsidR="008249CA" w:rsidRPr="00D20A10">
        <w:rPr>
          <w:b/>
        </w:rPr>
        <w:t>/</w:t>
      </w:r>
      <w:r w:rsidR="00D20A10" w:rsidRPr="00D20A10">
        <w:rPr>
          <w:b/>
        </w:rPr>
        <w:t>0</w:t>
      </w:r>
      <w:r w:rsidR="00AE493E" w:rsidRPr="00D20A10">
        <w:rPr>
          <w:b/>
        </w:rPr>
        <w:t>2</w:t>
      </w:r>
      <w:r w:rsidR="008249CA" w:rsidRPr="00D20A10">
        <w:rPr>
          <w:b/>
        </w:rPr>
        <w:t>/20</w:t>
      </w:r>
      <w:r w:rsidR="00C87122" w:rsidRPr="00D20A10">
        <w:rPr>
          <w:b/>
        </w:rPr>
        <w:t>2</w:t>
      </w:r>
      <w:r w:rsidR="00AE493E" w:rsidRPr="00D20A10">
        <w:rPr>
          <w:b/>
        </w:rPr>
        <w:t>1</w:t>
      </w:r>
      <w:r w:rsidRPr="00D20A10">
        <w:rPr>
          <w:b/>
        </w:rPr>
        <w:t>)</w:t>
      </w:r>
    </w:p>
    <w:p w14:paraId="7DC7CCFC" w14:textId="37EA670B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D20A10">
        <w:t xml:space="preserve">A </w:t>
      </w:r>
      <w:r w:rsidRPr="00615AF4">
        <w:t>12 MONTH POLICY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5757"/>
        <w:gridCol w:w="1477"/>
        <w:gridCol w:w="1648"/>
      </w:tblGrid>
      <w:tr w:rsidR="0002205E" w:rsidRPr="002B30C1" w14:paraId="1053589C" w14:textId="77777777" w:rsidTr="0002205E">
        <w:trPr>
          <w:trHeight w:hRule="exact" w:val="568"/>
          <w:tblHeader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B8C2B91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Vehicle Class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</w:tcPr>
          <w:p w14:paraId="4B704100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 w:rsidRPr="002501E6">
              <w:rPr>
                <w:rFonts w:cs="Arial"/>
                <w:b/>
                <w:sz w:val="22"/>
                <w:szCs w:val="22"/>
              </w:rPr>
              <w:t>Classification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C7A896C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cs="Arial"/>
                <w:b/>
                <w:spacing w:val="-1"/>
              </w:rPr>
            </w:pPr>
            <w:r w:rsidRPr="00894739">
              <w:rPr>
                <w:rFonts w:cs="Arial"/>
                <w:b/>
                <w:spacing w:val="-1"/>
              </w:rPr>
              <w:t>Premium</w:t>
            </w:r>
          </w:p>
          <w:p w14:paraId="73F6C7B4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Not 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2"/>
                <w:position w:val="10"/>
                <w:sz w:val="1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5D582B91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ascii="Calibri"/>
                <w:b/>
                <w:spacing w:val="-1"/>
              </w:rPr>
            </w:pPr>
            <w:r w:rsidRPr="00894739">
              <w:rPr>
                <w:rFonts w:ascii="Calibri"/>
                <w:b/>
                <w:spacing w:val="-1"/>
              </w:rPr>
              <w:t>Premium</w:t>
            </w:r>
          </w:p>
          <w:p w14:paraId="1A8C382A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1"/>
                <w:position w:val="10"/>
                <w:sz w:val="14"/>
              </w:rPr>
              <w:t>1</w:t>
            </w:r>
          </w:p>
        </w:tc>
      </w:tr>
      <w:tr w:rsidR="000E2D58" w:rsidRPr="00457067" w14:paraId="5F22048A" w14:textId="77777777" w:rsidTr="00AD08EB">
        <w:trPr>
          <w:trHeight w:hRule="exact" w:val="367"/>
        </w:trPr>
        <w:tc>
          <w:tcPr>
            <w:tcW w:w="714" w:type="dxa"/>
            <w:tcBorders>
              <w:top w:val="single" w:sz="4" w:space="0" w:color="auto"/>
            </w:tcBorders>
          </w:tcPr>
          <w:p w14:paraId="687B18BC" w14:textId="77777777" w:rsidR="000E2D58" w:rsidRPr="00457067" w:rsidRDefault="000E2D58" w:rsidP="000E2D58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457067">
              <w:rPr>
                <w:rFonts w:ascii="Calibri"/>
                <w:b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14:paraId="5570C9C0" w14:textId="77777777" w:rsidR="000E2D58" w:rsidRPr="002E073A" w:rsidRDefault="000E2D58" w:rsidP="000E2D58">
            <w:pPr>
              <w:pStyle w:val="TableParagraph"/>
              <w:ind w:left="230" w:hanging="230"/>
              <w:rPr>
                <w:rFonts w:ascii="Calibri"/>
                <w:b/>
                <w:spacing w:val="-1"/>
              </w:rPr>
            </w:pPr>
            <w:r w:rsidRPr="002E073A">
              <w:rPr>
                <w:rFonts w:ascii="Calibri"/>
                <w:b/>
                <w:spacing w:val="-1"/>
              </w:rPr>
              <w:t>Passenger</w:t>
            </w:r>
            <w:r w:rsidRPr="002E073A">
              <w:rPr>
                <w:rFonts w:ascii="Calibri"/>
                <w:b/>
                <w:spacing w:val="-2"/>
              </w:rPr>
              <w:t xml:space="preserve"> </w:t>
            </w:r>
            <w:r w:rsidRPr="002E073A">
              <w:rPr>
                <w:rFonts w:ascii="Calibri"/>
                <w:b/>
                <w:spacing w:val="-1"/>
              </w:rPr>
              <w:t>vehicle</w:t>
            </w:r>
          </w:p>
          <w:p w14:paraId="62F8A257" w14:textId="77777777" w:rsidR="000E2D58" w:rsidRPr="002E073A" w:rsidRDefault="000E2D58" w:rsidP="000E2D58">
            <w:pPr>
              <w:pStyle w:val="TableParagraph"/>
              <w:spacing w:before="116"/>
              <w:ind w:left="23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CA67" w14:textId="5CD7F6F3" w:rsidR="000E2D58" w:rsidRPr="00EA5E0C" w:rsidRDefault="000E2D58" w:rsidP="000E2D5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$436.20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D9B6" w14:textId="1F2C8ADA" w:rsidR="000E2D58" w:rsidRPr="00EA5E0C" w:rsidRDefault="000E2D58" w:rsidP="000E2D5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$464.60</w:t>
            </w:r>
          </w:p>
        </w:tc>
      </w:tr>
      <w:tr w:rsidR="000E2D58" w:rsidRPr="002501E6" w14:paraId="55B66747" w14:textId="77777777" w:rsidTr="00AD08EB">
        <w:trPr>
          <w:trHeight w:hRule="exact" w:val="56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71511DA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3E5AAB5E" w14:textId="77777777" w:rsidR="000E2D58" w:rsidRPr="002E073A" w:rsidRDefault="000E2D58" w:rsidP="000E2D58">
            <w:pPr>
              <w:pStyle w:val="TableParagraph"/>
              <w:spacing w:line="249" w:lineRule="exact"/>
              <w:ind w:left="203" w:hanging="203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 w:eastAsia="Calibri" w:hAnsi="Calibri" w:cs="Calibri"/>
              </w:rPr>
              <w:t>Goods</w:t>
            </w:r>
            <w:r w:rsidRPr="002E073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E073A">
              <w:rPr>
                <w:rFonts w:ascii="Calibri" w:eastAsia="Calibri" w:hAnsi="Calibri" w:cs="Calibri"/>
                <w:spacing w:val="-1"/>
              </w:rPr>
              <w:t>vehicle</w:t>
            </w:r>
          </w:p>
          <w:p w14:paraId="376D0074" w14:textId="77777777" w:rsidR="000E2D58" w:rsidRPr="002E073A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/>
                <w:spacing w:val="-1"/>
              </w:rPr>
              <w:t>gross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vehicle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</w:rPr>
              <w:t>mass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(GVM)</w:t>
            </w:r>
            <w:r w:rsidRPr="002E073A">
              <w:rPr>
                <w:rFonts w:ascii="Calibri"/>
                <w:spacing w:val="-3"/>
              </w:rPr>
              <w:t xml:space="preserve"> </w:t>
            </w:r>
            <w:r w:rsidRPr="002E073A">
              <w:rPr>
                <w:rFonts w:ascii="Calibri"/>
              </w:rPr>
              <w:t>is not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over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4.5</w:t>
            </w:r>
            <w:r w:rsidRPr="002E073A">
              <w:rPr>
                <w:rFonts w:ascii="Calibri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2AAB" w14:textId="30FD13DE" w:rsidR="000E2D58" w:rsidRPr="00EA5E0C" w:rsidRDefault="000E2D58" w:rsidP="000E2D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CDBBA" w14:textId="09C628C5" w:rsidR="000E2D58" w:rsidRPr="00EA5E0C" w:rsidRDefault="000E2D58" w:rsidP="000E2D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$559.20</w:t>
            </w:r>
          </w:p>
        </w:tc>
      </w:tr>
      <w:tr w:rsidR="000E2D58" w:rsidRPr="00014E61" w14:paraId="4DCDED0B" w14:textId="77777777" w:rsidTr="00AD08EB">
        <w:trPr>
          <w:trHeight w:hRule="exact" w:val="56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A5009C" w14:textId="77777777" w:rsidR="000E2D58" w:rsidRPr="00014E6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42153724" w14:textId="77777777" w:rsidR="000E2D58" w:rsidRPr="002E073A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Goods vehicle</w:t>
            </w:r>
          </w:p>
          <w:p w14:paraId="42F12B15" w14:textId="77777777" w:rsidR="000E2D58" w:rsidRPr="002E073A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gross vehicle mass (GVM) is over 4.5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97A6" w14:textId="4B775BF5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9F08" w14:textId="0F266718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$1,988.30</w:t>
            </w:r>
          </w:p>
        </w:tc>
      </w:tr>
      <w:tr w:rsidR="000E2D58" w:rsidRPr="007D1681" w14:paraId="34092483" w14:textId="77777777" w:rsidTr="00AD08EB">
        <w:trPr>
          <w:trHeight w:hRule="exact" w:val="846"/>
        </w:trPr>
        <w:tc>
          <w:tcPr>
            <w:tcW w:w="714" w:type="dxa"/>
          </w:tcPr>
          <w:p w14:paraId="700B91A4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5A</w:t>
            </w:r>
          </w:p>
        </w:tc>
        <w:tc>
          <w:tcPr>
            <w:tcW w:w="5757" w:type="dxa"/>
          </w:tcPr>
          <w:p w14:paraId="06DF27D5" w14:textId="77777777" w:rsidR="000E2D58" w:rsidRPr="002E073A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3A07D58B" w14:textId="77777777" w:rsidR="000E2D58" w:rsidRPr="002E073A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140E" w14:textId="1A548013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$4,517.80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3FC4" w14:textId="71CD7E1A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$4,812.30</w:t>
            </w:r>
          </w:p>
        </w:tc>
      </w:tr>
      <w:tr w:rsidR="000E2D58" w:rsidRPr="007D1681" w14:paraId="515F86C6" w14:textId="77777777" w:rsidTr="00AD08EB">
        <w:trPr>
          <w:trHeight w:hRule="exact" w:val="844"/>
        </w:trPr>
        <w:tc>
          <w:tcPr>
            <w:tcW w:w="714" w:type="dxa"/>
          </w:tcPr>
          <w:p w14:paraId="5DCA750D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5B</w:t>
            </w:r>
          </w:p>
        </w:tc>
        <w:tc>
          <w:tcPr>
            <w:tcW w:w="5757" w:type="dxa"/>
          </w:tcPr>
          <w:p w14:paraId="3AF96E28" w14:textId="77777777" w:rsidR="000E2D58" w:rsidRPr="002E073A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0E03C6BB" w14:textId="77777777" w:rsidR="000E2D58" w:rsidRPr="002E073A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not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BB160" w14:textId="5194C68B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879F" w14:textId="049C315E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$720.70</w:t>
            </w:r>
          </w:p>
        </w:tc>
      </w:tr>
      <w:tr w:rsidR="000E2D58" w:rsidRPr="007D1681" w14:paraId="7F9326CA" w14:textId="77777777" w:rsidTr="00AD08EB">
        <w:trPr>
          <w:trHeight w:hRule="exact" w:val="274"/>
        </w:trPr>
        <w:tc>
          <w:tcPr>
            <w:tcW w:w="714" w:type="dxa"/>
          </w:tcPr>
          <w:p w14:paraId="58C2339E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6</w:t>
            </w:r>
          </w:p>
        </w:tc>
        <w:tc>
          <w:tcPr>
            <w:tcW w:w="5757" w:type="dxa"/>
          </w:tcPr>
          <w:p w14:paraId="2D431E80" w14:textId="77777777" w:rsidR="000E2D58" w:rsidRPr="002E073A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Taxi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5CFC6" w14:textId="13136D55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$7,193.50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0860B" w14:textId="6D51351A" w:rsidR="000E2D58" w:rsidRPr="002E073A" w:rsidRDefault="000E2D58" w:rsidP="000E2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$7,662.50</w:t>
            </w:r>
          </w:p>
        </w:tc>
      </w:tr>
      <w:tr w:rsidR="000E2D58" w:rsidRPr="007D1681" w14:paraId="6C5C9166" w14:textId="77777777" w:rsidTr="00AD08EB">
        <w:trPr>
          <w:trHeight w:hRule="exact" w:val="27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B441F93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0F7C1E8D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Private hire</w:t>
            </w:r>
            <w:r w:rsidRPr="002501E6">
              <w:rPr>
                <w:rFonts w:ascii="Calibri"/>
              </w:rPr>
              <w:t xml:space="preserve"> car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BA07" w14:textId="606C65D0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$1,378.20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57DD" w14:textId="450B0CFC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$1,468.00</w:t>
            </w:r>
          </w:p>
        </w:tc>
      </w:tr>
      <w:tr w:rsidR="000E2D58" w:rsidRPr="007D1681" w14:paraId="4CF7F6FC" w14:textId="77777777" w:rsidTr="00AD08EB">
        <w:trPr>
          <w:trHeight w:hRule="exact" w:val="27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642E746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3FAF2D97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Drive-yourself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C66F" w14:textId="1C13C19B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$1,034.00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5C3B" w14:textId="50D3C275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$1,101.40</w:t>
            </w:r>
          </w:p>
        </w:tc>
      </w:tr>
      <w:tr w:rsidR="000E2D58" w:rsidRPr="007D1681" w14:paraId="16C940C5" w14:textId="77777777" w:rsidTr="00AD08EB">
        <w:trPr>
          <w:trHeight w:hRule="exact" w:val="57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FCAFA2F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9A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08ECD8B6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142665C" w14:textId="77777777" w:rsidR="000E2D58" w:rsidRPr="007D1681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engine capacity </w:t>
            </w:r>
            <w:r w:rsidRPr="007D1681">
              <w:rPr>
                <w:rFonts w:ascii="Calibri"/>
              </w:rPr>
              <w:t>over 600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794A" w14:textId="6F3FB1D7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2E99E" w14:textId="0127596A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$463.30</w:t>
            </w:r>
          </w:p>
        </w:tc>
      </w:tr>
      <w:tr w:rsidR="000E2D58" w:rsidRPr="007D1681" w14:paraId="63FD4152" w14:textId="77777777" w:rsidTr="00AD08EB">
        <w:trPr>
          <w:trHeight w:hRule="exact" w:val="6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1C68E79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9B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795487AD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3AE6023E" w14:textId="77777777" w:rsidR="000E2D58" w:rsidRPr="007D1681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engine capacity over 300 cc but</w:t>
            </w:r>
            <w:r w:rsidRPr="007D1681">
              <w:rPr>
                <w:rFonts w:ascii="Calibri"/>
              </w:rPr>
              <w:t xml:space="preserve"> not over 600cc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CAE2" w14:textId="1CD00D1B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0915" w14:textId="0CF0C6DF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$463.30</w:t>
            </w:r>
          </w:p>
        </w:tc>
      </w:tr>
      <w:tr w:rsidR="000E2D58" w:rsidRPr="007D1681" w14:paraId="3820B17A" w14:textId="77777777" w:rsidTr="00AD08EB">
        <w:trPr>
          <w:trHeight w:hRule="exact" w:val="56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5BFC6B3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9C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293687B0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2C00296E" w14:textId="77777777" w:rsidR="000E2D58" w:rsidRPr="007D1681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engine capacity</w:t>
            </w:r>
            <w:r w:rsidRPr="002501E6">
              <w:rPr>
                <w:rFonts w:ascii="Calibri"/>
              </w:rPr>
              <w:t xml:space="preserve"> is </w:t>
            </w:r>
            <w:r w:rsidRPr="007D1681">
              <w:rPr>
                <w:rFonts w:ascii="Calibri"/>
              </w:rPr>
              <w:t>not over 300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272C" w14:textId="5B5A3915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57E08" w14:textId="7A319632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0E2D58" w:rsidRPr="007D1681" w14:paraId="0B809F53" w14:textId="77777777" w:rsidTr="00AD08EB">
        <w:trPr>
          <w:trHeight w:hRule="exact" w:val="56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45747A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9D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58926062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288774E" w14:textId="77777777" w:rsidR="000E2D58" w:rsidRPr="007D1681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electrically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powered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5ADCC" w14:textId="2F8890AD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4960" w14:textId="74ADDFB8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0E2D58" w:rsidRPr="007D1681" w14:paraId="63D9B95D" w14:textId="77777777" w:rsidTr="00AD08EB">
        <w:trPr>
          <w:trHeight w:hRule="exact" w:val="27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06CF683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4F39E4BE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Firefighting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2F1A" w14:textId="4DB1750A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$667.40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EFBC" w14:textId="5663E31B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$710.90</w:t>
            </w:r>
          </w:p>
        </w:tc>
      </w:tr>
      <w:tr w:rsidR="000E2D58" w:rsidRPr="007D1681" w14:paraId="58EADE13" w14:textId="77777777" w:rsidTr="00AD08EB">
        <w:trPr>
          <w:trHeight w:hRule="exact" w:val="27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2A91C39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14:paraId="1CAC7EB7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Undertaker’s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5FB50" w14:textId="62210485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$300.60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6F4D1" w14:textId="02135C97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 w:rsidRPr="00901120">
              <w:rPr>
                <w:rFonts w:ascii="Calibri" w:hAnsi="Calibri" w:cs="Calibri"/>
                <w:color w:val="000000"/>
                <w:sz w:val="22"/>
                <w:szCs w:val="22"/>
              </w:rPr>
              <w:t>$320.</w:t>
            </w:r>
            <w:r w:rsidR="005D110F" w:rsidRPr="0090112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A502B" w:rsidRPr="0090112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E2D58" w:rsidRPr="007D1681" w14:paraId="1ED62897" w14:textId="77777777" w:rsidTr="00AD08EB">
        <w:trPr>
          <w:trHeight w:hRule="exact" w:val="269"/>
        </w:trPr>
        <w:tc>
          <w:tcPr>
            <w:tcW w:w="714" w:type="dxa"/>
          </w:tcPr>
          <w:p w14:paraId="45566B2C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5757" w:type="dxa"/>
          </w:tcPr>
          <w:p w14:paraId="1F5A62E2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Breakdown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4128" w14:textId="3E5A3BDF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$1,241.10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7931" w14:textId="3E40B204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$1,322.00</w:t>
            </w:r>
          </w:p>
        </w:tc>
      </w:tr>
      <w:tr w:rsidR="000E2D58" w:rsidRPr="007D1681" w14:paraId="6FD8F666" w14:textId="77777777" w:rsidTr="00AD08EB">
        <w:trPr>
          <w:trHeight w:hRule="exact" w:val="269"/>
        </w:trPr>
        <w:tc>
          <w:tcPr>
            <w:tcW w:w="714" w:type="dxa"/>
          </w:tcPr>
          <w:p w14:paraId="18DFEFE4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757" w:type="dxa"/>
          </w:tcPr>
          <w:p w14:paraId="6202B8CC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Miscellaneous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4214" w14:textId="713EFB12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$733.30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B62F" w14:textId="5CE15ED8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$781.10</w:t>
            </w:r>
          </w:p>
        </w:tc>
      </w:tr>
      <w:tr w:rsidR="000E2D58" w:rsidRPr="007D1681" w14:paraId="6350945A" w14:textId="77777777" w:rsidTr="00AD08EB">
        <w:trPr>
          <w:trHeight w:hRule="exact" w:val="269"/>
        </w:trPr>
        <w:tc>
          <w:tcPr>
            <w:tcW w:w="714" w:type="dxa"/>
          </w:tcPr>
          <w:p w14:paraId="71719246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5757" w:type="dxa"/>
          </w:tcPr>
          <w:p w14:paraId="2D0584F0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Primary producer’s tractor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9A841" w14:textId="71395CB8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$716.00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A0E1" w14:textId="24091909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$762.60</w:t>
            </w:r>
          </w:p>
        </w:tc>
      </w:tr>
      <w:tr w:rsidR="000E2D58" w:rsidRPr="007D1681" w14:paraId="0C471D83" w14:textId="77777777" w:rsidTr="00AD08EB">
        <w:trPr>
          <w:trHeight w:hRule="exact" w:val="269"/>
        </w:trPr>
        <w:tc>
          <w:tcPr>
            <w:tcW w:w="714" w:type="dxa"/>
          </w:tcPr>
          <w:p w14:paraId="25583EE0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6</w:t>
            </w:r>
          </w:p>
        </w:tc>
        <w:tc>
          <w:tcPr>
            <w:tcW w:w="5757" w:type="dxa"/>
          </w:tcPr>
          <w:p w14:paraId="4570ECB8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Mobile crane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246A" w14:textId="5F1DBD5A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$1,292.00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BA9D" w14:textId="30297C9A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$1,376.20</w:t>
            </w:r>
          </w:p>
        </w:tc>
      </w:tr>
      <w:tr w:rsidR="000E2D58" w:rsidRPr="007D1681" w14:paraId="4395D802" w14:textId="77777777" w:rsidTr="00AD08EB">
        <w:trPr>
          <w:trHeight w:hRule="exact" w:val="502"/>
        </w:trPr>
        <w:tc>
          <w:tcPr>
            <w:tcW w:w="714" w:type="dxa"/>
          </w:tcPr>
          <w:p w14:paraId="1F43E376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17</w:t>
            </w:r>
          </w:p>
        </w:tc>
        <w:tc>
          <w:tcPr>
            <w:tcW w:w="5757" w:type="dxa"/>
          </w:tcPr>
          <w:p w14:paraId="0A79FA8A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048D3D5A" w14:textId="77777777" w:rsidR="000E2D58" w:rsidRPr="003D217C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6888" w14:textId="054CFA6F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0425" w14:textId="3E9067B4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0E2D58" w:rsidRPr="007D1681" w14:paraId="1C0CBD65" w14:textId="77777777" w:rsidTr="00AD08EB">
        <w:trPr>
          <w:trHeight w:hRule="exact" w:val="708"/>
        </w:trPr>
        <w:tc>
          <w:tcPr>
            <w:tcW w:w="714" w:type="dxa"/>
          </w:tcPr>
          <w:p w14:paraId="668C9306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</w:t>
            </w:r>
          </w:p>
        </w:tc>
        <w:tc>
          <w:tcPr>
            <w:tcW w:w="5757" w:type="dxa"/>
          </w:tcPr>
          <w:p w14:paraId="39F14644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7821668E" w14:textId="77777777" w:rsidR="000E2D58" w:rsidRPr="003D217C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 vehicle other than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5D35" w14:textId="51EFA69A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8B67" w14:textId="77ACBF32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0E2D58" w:rsidRPr="007D1681" w14:paraId="3751604C" w14:textId="77777777" w:rsidTr="00AD08EB">
        <w:trPr>
          <w:trHeight w:hRule="exact" w:val="708"/>
        </w:trPr>
        <w:tc>
          <w:tcPr>
            <w:tcW w:w="714" w:type="dxa"/>
          </w:tcPr>
          <w:p w14:paraId="2FCA9067" w14:textId="77777777" w:rsidR="000E2D58" w:rsidRPr="003D217C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8D</w:t>
            </w:r>
          </w:p>
        </w:tc>
        <w:tc>
          <w:tcPr>
            <w:tcW w:w="5757" w:type="dxa"/>
          </w:tcPr>
          <w:p w14:paraId="0912888D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270D477D" w14:textId="77777777" w:rsidR="000E2D58" w:rsidRPr="003D217C" w:rsidRDefault="000E2D58" w:rsidP="000E2D58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registrable vehicle other than a motor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C5E14" w14:textId="6BF1BF19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ECAD" w14:textId="7B9B13B0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0E2D58" w:rsidRPr="007D1681" w14:paraId="24113BE3" w14:textId="77777777" w:rsidTr="00AD08EB">
        <w:trPr>
          <w:trHeight w:hRule="exact" w:val="269"/>
        </w:trPr>
        <w:tc>
          <w:tcPr>
            <w:tcW w:w="714" w:type="dxa"/>
          </w:tcPr>
          <w:p w14:paraId="47E806F8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5757" w:type="dxa"/>
          </w:tcPr>
          <w:p w14:paraId="2B603D40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Veteran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7BF8" w14:textId="27E62171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AA04" w14:textId="09600B45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$48.60</w:t>
            </w:r>
          </w:p>
        </w:tc>
      </w:tr>
      <w:tr w:rsidR="000E2D58" w:rsidRPr="007D1681" w14:paraId="0B8E5F35" w14:textId="77777777" w:rsidTr="00AD08EB">
        <w:trPr>
          <w:trHeight w:hRule="exact" w:val="269"/>
        </w:trPr>
        <w:tc>
          <w:tcPr>
            <w:tcW w:w="714" w:type="dxa"/>
          </w:tcPr>
          <w:p w14:paraId="4433448A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2</w:t>
            </w:r>
            <w:r>
              <w:rPr>
                <w:rFonts w:ascii="Calibri"/>
              </w:rPr>
              <w:t>0</w:t>
            </w:r>
          </w:p>
        </w:tc>
        <w:tc>
          <w:tcPr>
            <w:tcW w:w="5757" w:type="dxa"/>
          </w:tcPr>
          <w:p w14:paraId="7DD92A23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Vintage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6FE9" w14:textId="36ACD0CF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C0667" w14:textId="5AB16691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$48.60</w:t>
            </w:r>
          </w:p>
        </w:tc>
      </w:tr>
      <w:tr w:rsidR="000E2D58" w:rsidRPr="007D1681" w14:paraId="3876F024" w14:textId="77777777" w:rsidTr="00AD08EB">
        <w:trPr>
          <w:trHeight w:hRule="exact" w:val="269"/>
        </w:trPr>
        <w:tc>
          <w:tcPr>
            <w:tcW w:w="714" w:type="dxa"/>
          </w:tcPr>
          <w:p w14:paraId="6FE73A29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5757" w:type="dxa"/>
          </w:tcPr>
          <w:p w14:paraId="14AF22CB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Historic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8ECE" w14:textId="2C66B1B3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12C22" w14:textId="63A0ACB2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$48.60</w:t>
            </w:r>
          </w:p>
        </w:tc>
      </w:tr>
      <w:tr w:rsidR="000E2D58" w:rsidRPr="007D1681" w14:paraId="2B133FF0" w14:textId="77777777" w:rsidTr="00AD08EB">
        <w:trPr>
          <w:trHeight w:hRule="exact" w:val="269"/>
        </w:trPr>
        <w:tc>
          <w:tcPr>
            <w:tcW w:w="714" w:type="dxa"/>
          </w:tcPr>
          <w:p w14:paraId="45E75C1C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5757" w:type="dxa"/>
          </w:tcPr>
          <w:p w14:paraId="57C57F81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Ambulance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94FD4" w14:textId="16AA3FA1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85B4C" w14:textId="0645D537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$784.80</w:t>
            </w:r>
          </w:p>
        </w:tc>
      </w:tr>
      <w:tr w:rsidR="000E2D58" w:rsidRPr="007D1681" w14:paraId="58D28A18" w14:textId="77777777" w:rsidTr="00AD08EB">
        <w:trPr>
          <w:trHeight w:hRule="exact" w:val="269"/>
        </w:trPr>
        <w:tc>
          <w:tcPr>
            <w:tcW w:w="714" w:type="dxa"/>
          </w:tcPr>
          <w:p w14:paraId="1C889F0D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3</w:t>
            </w:r>
          </w:p>
        </w:tc>
        <w:tc>
          <w:tcPr>
            <w:tcW w:w="5757" w:type="dxa"/>
          </w:tcPr>
          <w:p w14:paraId="404A666D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Police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3FFD" w14:textId="6B3E3CF8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7EF6" w14:textId="7398040B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$1,241.70</w:t>
            </w:r>
          </w:p>
        </w:tc>
      </w:tr>
      <w:tr w:rsidR="000E2D58" w:rsidRPr="007D1681" w14:paraId="5608766F" w14:textId="77777777" w:rsidTr="00AD08EB">
        <w:trPr>
          <w:trHeight w:hRule="exact" w:val="269"/>
        </w:trPr>
        <w:tc>
          <w:tcPr>
            <w:tcW w:w="714" w:type="dxa"/>
          </w:tcPr>
          <w:p w14:paraId="2008A126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5</w:t>
            </w:r>
            <w:r>
              <w:rPr>
                <w:rFonts w:ascii="Calibri"/>
              </w:rPr>
              <w:t>A</w:t>
            </w:r>
          </w:p>
        </w:tc>
        <w:tc>
          <w:tcPr>
            <w:tcW w:w="5757" w:type="dxa"/>
          </w:tcPr>
          <w:p w14:paraId="061AEDE6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Rideshare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41C8" w14:textId="585A977E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$720.00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7C74" w14:textId="14AA903E" w:rsidR="000E2D58" w:rsidRPr="00150347" w:rsidRDefault="000E2D58" w:rsidP="000E2D5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$766.90</w:t>
            </w:r>
          </w:p>
        </w:tc>
      </w:tr>
      <w:tr w:rsidR="000E2D58" w:rsidRPr="007D1681" w14:paraId="1DC7CDBE" w14:textId="77777777" w:rsidTr="00AD08EB">
        <w:trPr>
          <w:trHeight w:hRule="exact" w:val="269"/>
        </w:trPr>
        <w:tc>
          <w:tcPr>
            <w:tcW w:w="714" w:type="dxa"/>
          </w:tcPr>
          <w:p w14:paraId="1DB469C0" w14:textId="77777777" w:rsidR="000E2D58" w:rsidRPr="002501E6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25B</w:t>
            </w:r>
          </w:p>
        </w:tc>
        <w:tc>
          <w:tcPr>
            <w:tcW w:w="5757" w:type="dxa"/>
          </w:tcPr>
          <w:p w14:paraId="2D49B408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Personal Share Vehicle</w:t>
            </w:r>
            <w:r>
              <w:rPr>
                <w:rFonts w:ascii="Calibri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C631B" w14:textId="1886CE7D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$720.00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F899" w14:textId="4B6C4E02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$766.90</w:t>
            </w:r>
          </w:p>
        </w:tc>
      </w:tr>
      <w:tr w:rsidR="000E2D58" w:rsidRPr="007D1681" w14:paraId="409B6E12" w14:textId="77777777" w:rsidTr="00AD08EB">
        <w:trPr>
          <w:trHeight w:hRule="exact" w:val="269"/>
        </w:trPr>
        <w:tc>
          <w:tcPr>
            <w:tcW w:w="714" w:type="dxa"/>
          </w:tcPr>
          <w:p w14:paraId="152CA26E" w14:textId="77777777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5757" w:type="dxa"/>
          </w:tcPr>
          <w:p w14:paraId="6C601679" w14:textId="77777777" w:rsidR="000E2D58" w:rsidRPr="007D1681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Light Rail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08DB" w14:textId="1D3143BB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$4,606.50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F9ECA" w14:textId="43A24789" w:rsidR="000E2D58" w:rsidRDefault="000E2D58" w:rsidP="000E2D58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$4,906.80</w:t>
            </w:r>
          </w:p>
        </w:tc>
      </w:tr>
    </w:tbl>
    <w:p w14:paraId="25DA7558" w14:textId="77777777" w:rsidR="005A117D" w:rsidRPr="00105209" w:rsidRDefault="005A117D" w:rsidP="00105209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B15D" w14:textId="77777777" w:rsidR="004E34C6" w:rsidRDefault="004E34C6" w:rsidP="00F81557">
      <w:r>
        <w:separator/>
      </w:r>
    </w:p>
  </w:endnote>
  <w:endnote w:type="continuationSeparator" w:id="0">
    <w:p w14:paraId="31D6950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AF64" w14:textId="7777777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>Input tax credit entitlements means an entitlement to an input tax credit for the CTP premium for a CTP policy.  Previously referred to as Private (Nil ITC) or Business Use (ITC).</w:t>
    </w:r>
  </w:p>
  <w:p w14:paraId="046044FB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4826A" w14:textId="77777777" w:rsidR="004E34C6" w:rsidRDefault="004E34C6" w:rsidP="00F81557">
      <w:r>
        <w:separator/>
      </w:r>
    </w:p>
  </w:footnote>
  <w:footnote w:type="continuationSeparator" w:id="0">
    <w:p w14:paraId="4BD308A6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08F6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9FE"/>
    <w:rsid w:val="00271FC9"/>
    <w:rsid w:val="00272AF6"/>
    <w:rsid w:val="002903DE"/>
    <w:rsid w:val="002B23CA"/>
    <w:rsid w:val="002D3E24"/>
    <w:rsid w:val="002E073A"/>
    <w:rsid w:val="002F3A65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91B17"/>
    <w:rsid w:val="003B7FAA"/>
    <w:rsid w:val="003C48D9"/>
    <w:rsid w:val="003D0951"/>
    <w:rsid w:val="003D52A7"/>
    <w:rsid w:val="003E767F"/>
    <w:rsid w:val="003F009A"/>
    <w:rsid w:val="003F74E5"/>
    <w:rsid w:val="00402B1B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A85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110F"/>
    <w:rsid w:val="005D70A1"/>
    <w:rsid w:val="005E3A84"/>
    <w:rsid w:val="005F7482"/>
    <w:rsid w:val="006153AF"/>
    <w:rsid w:val="006262FD"/>
    <w:rsid w:val="00653F3C"/>
    <w:rsid w:val="00665631"/>
    <w:rsid w:val="006A6DB4"/>
    <w:rsid w:val="006C3DBF"/>
    <w:rsid w:val="006D384B"/>
    <w:rsid w:val="006E536E"/>
    <w:rsid w:val="006F38A4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6247"/>
    <w:rsid w:val="008A6CCF"/>
    <w:rsid w:val="008B6919"/>
    <w:rsid w:val="008C004D"/>
    <w:rsid w:val="008E22ED"/>
    <w:rsid w:val="00901120"/>
    <w:rsid w:val="009878E5"/>
    <w:rsid w:val="009934F6"/>
    <w:rsid w:val="009B4282"/>
    <w:rsid w:val="009C1A9B"/>
    <w:rsid w:val="009D255F"/>
    <w:rsid w:val="00A01C4F"/>
    <w:rsid w:val="00A223FF"/>
    <w:rsid w:val="00A54FC4"/>
    <w:rsid w:val="00A77A09"/>
    <w:rsid w:val="00A923B8"/>
    <w:rsid w:val="00A9712E"/>
    <w:rsid w:val="00AA502B"/>
    <w:rsid w:val="00AB4AFB"/>
    <w:rsid w:val="00AC0F92"/>
    <w:rsid w:val="00AD0625"/>
    <w:rsid w:val="00AE493E"/>
    <w:rsid w:val="00AE5F32"/>
    <w:rsid w:val="00AF41FF"/>
    <w:rsid w:val="00B325EF"/>
    <w:rsid w:val="00B44105"/>
    <w:rsid w:val="00B6164E"/>
    <w:rsid w:val="00B8136B"/>
    <w:rsid w:val="00BA3529"/>
    <w:rsid w:val="00BB7EB5"/>
    <w:rsid w:val="00BC1E86"/>
    <w:rsid w:val="00BC58EB"/>
    <w:rsid w:val="00BE3AB7"/>
    <w:rsid w:val="00BF39AF"/>
    <w:rsid w:val="00C07664"/>
    <w:rsid w:val="00C2052E"/>
    <w:rsid w:val="00C2132D"/>
    <w:rsid w:val="00C325B5"/>
    <w:rsid w:val="00C600C3"/>
    <w:rsid w:val="00C61299"/>
    <w:rsid w:val="00C72382"/>
    <w:rsid w:val="00C7249F"/>
    <w:rsid w:val="00C7445A"/>
    <w:rsid w:val="00C87122"/>
    <w:rsid w:val="00D07EBC"/>
    <w:rsid w:val="00D20A10"/>
    <w:rsid w:val="00D351E9"/>
    <w:rsid w:val="00D377B1"/>
    <w:rsid w:val="00D40A1F"/>
    <w:rsid w:val="00D4780F"/>
    <w:rsid w:val="00D47923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A5E0C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76C7A-8BBD-420C-BC6D-6594B11AA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FFA94-9CDF-46D6-87A9-9DF8BE86937E}"/>
</file>

<file path=customXml/itemProps3.xml><?xml version="1.0" encoding="utf-8"?>
<ds:datastoreItem xmlns:ds="http://schemas.openxmlformats.org/officeDocument/2006/customXml" ds:itemID="{3E07E9CC-BE6B-4BF6-8421-A1FC38FA6A70}"/>
</file>

<file path=customXml/itemProps4.xml><?xml version="1.0" encoding="utf-8"?>
<ds:datastoreItem xmlns:ds="http://schemas.openxmlformats.org/officeDocument/2006/customXml" ds:itemID="{CAA7288F-8956-4818-8ACE-0C85C14EE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7</cp:revision>
  <cp:lastPrinted>2017-11-09T23:52:00Z</cp:lastPrinted>
  <dcterms:created xsi:type="dcterms:W3CDTF">2020-12-16T23:21:00Z</dcterms:created>
  <dcterms:modified xsi:type="dcterms:W3CDTF">2021-02-10T23:23:00Z</dcterms:modified>
</cp:coreProperties>
</file>